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4623" w14:textId="77777777" w:rsidR="00291BEE" w:rsidRPr="00291BEE" w:rsidRDefault="00291BEE" w:rsidP="00291BEE">
      <w:pPr>
        <w:shd w:val="clear" w:color="auto" w:fill="FFFFFF"/>
        <w:spacing w:after="0" w:line="240" w:lineRule="auto"/>
        <w:outlineLvl w:val="0"/>
        <w:rPr>
          <w:rFonts w:ascii="Noto Sans" w:eastAsia="Times New Roman" w:hAnsi="Noto Sans" w:cs="Noto Sans"/>
          <w:b/>
          <w:bCs/>
          <w:color w:val="2D2D2D"/>
          <w:kern w:val="36"/>
          <w:sz w:val="48"/>
          <w:szCs w:val="48"/>
          <w14:ligatures w14:val="none"/>
        </w:rPr>
      </w:pPr>
      <w:r w:rsidRPr="00291BEE">
        <w:rPr>
          <w:rFonts w:ascii="Noto Sans" w:eastAsia="Times New Roman" w:hAnsi="Noto Sans" w:cs="Noto Sans"/>
          <w:b/>
          <w:bCs/>
          <w:color w:val="2D2D2D"/>
          <w:kern w:val="36"/>
          <w:sz w:val="48"/>
          <w:szCs w:val="48"/>
          <w14:ligatures w14:val="none"/>
        </w:rPr>
        <w:t>Camp Attendant for Parks (Temporary)</w:t>
      </w:r>
    </w:p>
    <w:p w14:paraId="757E17EF" w14:textId="77777777" w:rsidR="00291BEE" w:rsidRDefault="00291BEE" w:rsidP="00291BEE">
      <w:pPr>
        <w:pStyle w:val="NormalWeb"/>
      </w:pPr>
    </w:p>
    <w:p w14:paraId="7CCAF9AB" w14:textId="78E156F8" w:rsidR="00291BEE" w:rsidRDefault="00291BEE" w:rsidP="00291BEE">
      <w:pPr>
        <w:pStyle w:val="NormalWeb"/>
        <w:spacing w:before="0" w:beforeAutospacing="0" w:after="0" w:afterAutospacing="0"/>
      </w:pPr>
      <w:r w:rsidRPr="00291BEE">
        <w:rPr>
          <w:b/>
          <w:bCs/>
          <w:u w:val="single"/>
        </w:rPr>
        <w:t>Jo</w:t>
      </w:r>
      <w:r w:rsidRPr="00291BEE">
        <w:rPr>
          <w:b/>
          <w:bCs/>
          <w:u w:val="single"/>
        </w:rPr>
        <w:t>b Overview:</w:t>
      </w:r>
      <w:r>
        <w:br/>
        <w:t>We are seeking a highly motivated individual to serve as our Camp Attendant and join our team for the Summer. As a Camp Attendant, you will aid in the day-to-day operations of our summer park programming and camps. You will be responsible for aiding in carrying out youth programs for the City's brand-new summer parks program. This is a rewarding opportunity to make a positive impact on the lives of the youth in Pittston City. This is a great position for high school or college students who are home for the summer, recent graduates, or anyone looking for TEMPORARY summer employment hoping to gain work experience in childhood education, business, and hospitality planning.</w:t>
      </w:r>
    </w:p>
    <w:p w14:paraId="4EE597E2" w14:textId="77777777" w:rsidR="00291BEE" w:rsidRDefault="00291BEE" w:rsidP="00291BEE">
      <w:pPr>
        <w:pStyle w:val="NormalWeb"/>
        <w:spacing w:before="0" w:beforeAutospacing="0" w:after="0" w:afterAutospacing="0"/>
      </w:pPr>
    </w:p>
    <w:p w14:paraId="11D9030B" w14:textId="77777777" w:rsidR="00291BEE" w:rsidRDefault="00291BEE" w:rsidP="00291BEE">
      <w:pPr>
        <w:pStyle w:val="NormalWeb"/>
        <w:spacing w:before="0" w:beforeAutospacing="0" w:after="0" w:afterAutospacing="0"/>
      </w:pPr>
      <w:r>
        <w:t>Must be 15 years old to apply (with working papers if under the age of 18).</w:t>
      </w:r>
    </w:p>
    <w:p w14:paraId="4D568274" w14:textId="77777777" w:rsidR="00291BEE" w:rsidRDefault="00291BEE" w:rsidP="00291BEE">
      <w:pPr>
        <w:pStyle w:val="NormalWeb"/>
        <w:spacing w:before="0" w:beforeAutospacing="0" w:after="0" w:afterAutospacing="0"/>
      </w:pPr>
      <w:r>
        <w:t>This position is a temporary summer position from approximately June-August.</w:t>
      </w:r>
    </w:p>
    <w:p w14:paraId="072BAC8D" w14:textId="77777777" w:rsidR="00291BEE" w:rsidRDefault="00291BEE" w:rsidP="00291BEE">
      <w:pPr>
        <w:pStyle w:val="NormalWeb"/>
        <w:spacing w:before="0" w:beforeAutospacing="0" w:after="0" w:afterAutospacing="0"/>
      </w:pPr>
    </w:p>
    <w:p w14:paraId="0AD78498" w14:textId="77777777" w:rsidR="00291BEE" w:rsidRDefault="00291BEE" w:rsidP="00291BEE">
      <w:pPr>
        <w:pStyle w:val="NormalWeb"/>
        <w:spacing w:before="0" w:beforeAutospacing="0" w:after="0" w:afterAutospacing="0"/>
      </w:pPr>
      <w:r w:rsidRPr="00291BEE">
        <w:rPr>
          <w:b/>
          <w:bCs/>
          <w:u w:val="single"/>
        </w:rPr>
        <w:t>Duties:</w:t>
      </w:r>
      <w:r>
        <w:br/>
        <w:t>·         Aid in the execution of summer park programming for school aged children</w:t>
      </w:r>
    </w:p>
    <w:p w14:paraId="090676A4" w14:textId="77777777" w:rsidR="00291BEE" w:rsidRDefault="00291BEE" w:rsidP="00291BEE">
      <w:pPr>
        <w:pStyle w:val="NormalWeb"/>
        <w:spacing w:before="0" w:beforeAutospacing="0" w:after="0" w:afterAutospacing="0"/>
        <w:jc w:val="both"/>
      </w:pPr>
      <w:r>
        <w:t>·         Aid in the oversight of camp attendees during programming</w:t>
      </w:r>
    </w:p>
    <w:p w14:paraId="580226A0" w14:textId="77777777" w:rsidR="00291BEE" w:rsidRDefault="00291BEE" w:rsidP="00291BEE">
      <w:pPr>
        <w:pStyle w:val="NormalWeb"/>
        <w:spacing w:before="0" w:beforeAutospacing="0" w:after="0" w:afterAutospacing="0"/>
        <w:jc w:val="both"/>
      </w:pPr>
      <w:r>
        <w:t>·         Communicate effectively with parents and guardians</w:t>
      </w:r>
    </w:p>
    <w:p w14:paraId="6590B90A" w14:textId="77777777" w:rsidR="00291BEE" w:rsidRDefault="00291BEE" w:rsidP="00291BEE">
      <w:pPr>
        <w:pStyle w:val="NormalWeb"/>
        <w:spacing w:before="0" w:beforeAutospacing="0" w:after="0" w:afterAutospacing="0"/>
        <w:jc w:val="both"/>
      </w:pPr>
      <w:r>
        <w:t>·         Set up and tear down of activities</w:t>
      </w:r>
    </w:p>
    <w:p w14:paraId="7C17AA91" w14:textId="77777777" w:rsidR="00291BEE" w:rsidRDefault="00291BEE" w:rsidP="00291BEE">
      <w:pPr>
        <w:pStyle w:val="NormalWeb"/>
        <w:spacing w:before="0" w:beforeAutospacing="0" w:after="0" w:afterAutospacing="0"/>
        <w:jc w:val="both"/>
      </w:pPr>
      <w:r>
        <w:t>·         Work closely with the Park Programming Director to come up with creative and innovative programs and activities</w:t>
      </w:r>
    </w:p>
    <w:p w14:paraId="32F77922" w14:textId="77777777" w:rsidR="00291BEE" w:rsidRDefault="00291BEE" w:rsidP="00291BEE">
      <w:pPr>
        <w:pStyle w:val="NormalWeb"/>
        <w:spacing w:before="0" w:beforeAutospacing="0" w:after="0" w:afterAutospacing="0"/>
        <w:jc w:val="both"/>
      </w:pPr>
      <w:r>
        <w:t>·         Aid in preparing reports and materials</w:t>
      </w:r>
    </w:p>
    <w:p w14:paraId="5AEEDBF3" w14:textId="77777777" w:rsidR="00291BEE" w:rsidRDefault="00291BEE" w:rsidP="00291BEE">
      <w:pPr>
        <w:pStyle w:val="NormalWeb"/>
        <w:spacing w:before="0" w:beforeAutospacing="0" w:after="0" w:afterAutospacing="0"/>
        <w:jc w:val="both"/>
      </w:pPr>
      <w:r>
        <w:t>·        Must be a minimum of 15 years old</w:t>
      </w:r>
    </w:p>
    <w:p w14:paraId="1878E7E0" w14:textId="77777777" w:rsidR="00291BEE" w:rsidRDefault="00291BEE" w:rsidP="00291BEE">
      <w:pPr>
        <w:pStyle w:val="NormalWeb"/>
        <w:spacing w:before="0" w:beforeAutospacing="0" w:after="0" w:afterAutospacing="0"/>
      </w:pPr>
      <w:r>
        <w:t xml:space="preserve">·         Background check/ Child abuse clearances/ Drug Testing </w:t>
      </w:r>
      <w:r>
        <w:rPr>
          <w:rStyle w:val="Strong"/>
          <w:rFonts w:eastAsiaTheme="majorEastAsia"/>
        </w:rPr>
        <w:t>(REQUIRED if 18 years or older)</w:t>
      </w:r>
    </w:p>
    <w:p w14:paraId="716433BF" w14:textId="77777777" w:rsidR="00291BEE" w:rsidRDefault="00291BEE" w:rsidP="00291BEE">
      <w:pPr>
        <w:pStyle w:val="NormalWeb"/>
        <w:spacing w:before="0" w:beforeAutospacing="0" w:after="0" w:afterAutospacing="0"/>
      </w:pPr>
      <w:r>
        <w:t xml:space="preserve">·         Ability to lift 20 </w:t>
      </w:r>
      <w:proofErr w:type="spellStart"/>
      <w:r>
        <w:t>lbs</w:t>
      </w:r>
      <w:proofErr w:type="spellEnd"/>
    </w:p>
    <w:p w14:paraId="2C220925" w14:textId="77777777" w:rsidR="00291BEE" w:rsidRDefault="00291BEE" w:rsidP="00291BEE">
      <w:pPr>
        <w:pStyle w:val="NormalWeb"/>
        <w:spacing w:before="0" w:beforeAutospacing="0" w:after="0" w:afterAutospacing="0"/>
      </w:pPr>
      <w:r>
        <w:t>·         Ability to stand for long periods of time</w:t>
      </w:r>
    </w:p>
    <w:p w14:paraId="30C59381" w14:textId="77777777" w:rsidR="00291BEE" w:rsidRDefault="00291BEE" w:rsidP="00291BEE">
      <w:pPr>
        <w:pStyle w:val="NormalWeb"/>
        <w:spacing w:before="0" w:beforeAutospacing="0" w:after="0" w:afterAutospacing="0"/>
      </w:pPr>
      <w:r>
        <w:t>·         Reliable and punctual</w:t>
      </w:r>
    </w:p>
    <w:p w14:paraId="26B88525" w14:textId="77777777" w:rsidR="00291BEE" w:rsidRDefault="00291BEE" w:rsidP="00291BEE">
      <w:pPr>
        <w:pStyle w:val="NormalWeb"/>
        <w:spacing w:before="0" w:beforeAutospacing="0" w:after="0" w:afterAutospacing="0"/>
      </w:pPr>
      <w:r>
        <w:t>·         Work well in an environment with multiple interruptions</w:t>
      </w:r>
    </w:p>
    <w:p w14:paraId="0FD8A8A6" w14:textId="77777777" w:rsidR="00291BEE" w:rsidRDefault="00291BEE" w:rsidP="00291BEE">
      <w:pPr>
        <w:pStyle w:val="NormalWeb"/>
        <w:spacing w:before="0" w:beforeAutospacing="0" w:after="0" w:afterAutospacing="0"/>
      </w:pPr>
      <w:r>
        <w:t>·         Self-starter requiring little direction to accomplish tasks with a high level of optimism, enthusiasm, and "can-do" attitude</w:t>
      </w:r>
    </w:p>
    <w:p w14:paraId="05CA915F" w14:textId="77777777" w:rsidR="00291BEE" w:rsidRDefault="00291BEE" w:rsidP="00291BEE">
      <w:pPr>
        <w:pStyle w:val="NormalWeb"/>
        <w:spacing w:before="0" w:beforeAutospacing="0" w:after="0" w:afterAutospacing="0"/>
      </w:pPr>
      <w:r>
        <w:t>·         Ability to work outdoors</w:t>
      </w:r>
    </w:p>
    <w:p w14:paraId="47378B4E" w14:textId="77777777" w:rsidR="00291BEE" w:rsidRDefault="00291BEE" w:rsidP="00291BEE">
      <w:pPr>
        <w:pStyle w:val="NormalWeb"/>
        <w:spacing w:before="0" w:beforeAutospacing="0" w:after="0" w:afterAutospacing="0"/>
      </w:pPr>
      <w:r>
        <w:t>·         Attention to detail</w:t>
      </w:r>
    </w:p>
    <w:p w14:paraId="38E8061B" w14:textId="77777777" w:rsidR="00291BEE" w:rsidRDefault="00291BEE" w:rsidP="00291BEE">
      <w:pPr>
        <w:pStyle w:val="NormalWeb"/>
        <w:spacing w:before="0" w:beforeAutospacing="0" w:after="0" w:afterAutospacing="0"/>
      </w:pPr>
    </w:p>
    <w:p w14:paraId="383EFA53" w14:textId="77777777" w:rsidR="00291BEE" w:rsidRDefault="00291BEE" w:rsidP="00291BEE">
      <w:pPr>
        <w:pStyle w:val="NormalWeb"/>
        <w:spacing w:before="0" w:beforeAutospacing="0" w:after="0" w:afterAutospacing="0"/>
      </w:pPr>
      <w:r>
        <w:t>Note: This job description is intended to provide a general overview of the position. It is not intended to be an exhaustive list of responsibilities or requirements.</w:t>
      </w:r>
    </w:p>
    <w:p w14:paraId="44D0190F" w14:textId="77777777" w:rsidR="0077495B" w:rsidRDefault="0077495B"/>
    <w:sectPr w:rsidR="0077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EE"/>
    <w:rsid w:val="00291BEE"/>
    <w:rsid w:val="0077495B"/>
    <w:rsid w:val="00A2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21D8"/>
  <w15:chartTrackingRefBased/>
  <w15:docId w15:val="{6D1FDF17-3751-4FFB-9C44-BEE5C5D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B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1B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1B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1B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1B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1B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1B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1B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1B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B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1B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1B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1B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1B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1B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1B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1B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1BEE"/>
    <w:rPr>
      <w:rFonts w:eastAsiaTheme="majorEastAsia" w:cstheme="majorBidi"/>
      <w:color w:val="272727" w:themeColor="text1" w:themeTint="D8"/>
    </w:rPr>
  </w:style>
  <w:style w:type="paragraph" w:styleId="Title">
    <w:name w:val="Title"/>
    <w:basedOn w:val="Normal"/>
    <w:next w:val="Normal"/>
    <w:link w:val="TitleChar"/>
    <w:uiPriority w:val="10"/>
    <w:qFormat/>
    <w:rsid w:val="00291B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B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1B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1B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1BEE"/>
    <w:pPr>
      <w:spacing w:before="160"/>
      <w:jc w:val="center"/>
    </w:pPr>
    <w:rPr>
      <w:i/>
      <w:iCs/>
      <w:color w:val="404040" w:themeColor="text1" w:themeTint="BF"/>
    </w:rPr>
  </w:style>
  <w:style w:type="character" w:customStyle="1" w:styleId="QuoteChar">
    <w:name w:val="Quote Char"/>
    <w:basedOn w:val="DefaultParagraphFont"/>
    <w:link w:val="Quote"/>
    <w:uiPriority w:val="29"/>
    <w:rsid w:val="00291BEE"/>
    <w:rPr>
      <w:i/>
      <w:iCs/>
      <w:color w:val="404040" w:themeColor="text1" w:themeTint="BF"/>
    </w:rPr>
  </w:style>
  <w:style w:type="paragraph" w:styleId="ListParagraph">
    <w:name w:val="List Paragraph"/>
    <w:basedOn w:val="Normal"/>
    <w:uiPriority w:val="34"/>
    <w:qFormat/>
    <w:rsid w:val="00291BEE"/>
    <w:pPr>
      <w:ind w:left="720"/>
      <w:contextualSpacing/>
    </w:pPr>
  </w:style>
  <w:style w:type="character" w:styleId="IntenseEmphasis">
    <w:name w:val="Intense Emphasis"/>
    <w:basedOn w:val="DefaultParagraphFont"/>
    <w:uiPriority w:val="21"/>
    <w:qFormat/>
    <w:rsid w:val="00291BEE"/>
    <w:rPr>
      <w:i/>
      <w:iCs/>
      <w:color w:val="0F4761" w:themeColor="accent1" w:themeShade="BF"/>
    </w:rPr>
  </w:style>
  <w:style w:type="paragraph" w:styleId="IntenseQuote">
    <w:name w:val="Intense Quote"/>
    <w:basedOn w:val="Normal"/>
    <w:next w:val="Normal"/>
    <w:link w:val="IntenseQuoteChar"/>
    <w:uiPriority w:val="30"/>
    <w:qFormat/>
    <w:rsid w:val="00291B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1BEE"/>
    <w:rPr>
      <w:i/>
      <w:iCs/>
      <w:color w:val="0F4761" w:themeColor="accent1" w:themeShade="BF"/>
    </w:rPr>
  </w:style>
  <w:style w:type="character" w:styleId="IntenseReference">
    <w:name w:val="Intense Reference"/>
    <w:basedOn w:val="DefaultParagraphFont"/>
    <w:uiPriority w:val="32"/>
    <w:qFormat/>
    <w:rsid w:val="00291BEE"/>
    <w:rPr>
      <w:b/>
      <w:bCs/>
      <w:smallCaps/>
      <w:color w:val="0F4761" w:themeColor="accent1" w:themeShade="BF"/>
      <w:spacing w:val="5"/>
    </w:rPr>
  </w:style>
  <w:style w:type="paragraph" w:styleId="NormalWeb">
    <w:name w:val="Normal (Web)"/>
    <w:basedOn w:val="Normal"/>
    <w:uiPriority w:val="99"/>
    <w:semiHidden/>
    <w:unhideWhenUsed/>
    <w:rsid w:val="00291B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91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453573">
      <w:bodyDiv w:val="1"/>
      <w:marLeft w:val="0"/>
      <w:marRight w:val="0"/>
      <w:marTop w:val="0"/>
      <w:marBottom w:val="0"/>
      <w:divBdr>
        <w:top w:val="none" w:sz="0" w:space="0" w:color="auto"/>
        <w:left w:val="none" w:sz="0" w:space="0" w:color="auto"/>
        <w:bottom w:val="none" w:sz="0" w:space="0" w:color="auto"/>
        <w:right w:val="none" w:sz="0" w:space="0" w:color="auto"/>
      </w:divBdr>
    </w:div>
    <w:div w:id="7405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Strzelecki</dc:creator>
  <cp:keywords/>
  <dc:description/>
  <cp:lastModifiedBy>Jenna Strzelecki</cp:lastModifiedBy>
  <cp:revision>1</cp:revision>
  <dcterms:created xsi:type="dcterms:W3CDTF">2024-04-16T14:24:00Z</dcterms:created>
  <dcterms:modified xsi:type="dcterms:W3CDTF">2024-04-16T14:31:00Z</dcterms:modified>
</cp:coreProperties>
</file>